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46CE" w14:textId="6E110927" w:rsidR="00873FBF" w:rsidRPr="00583A59" w:rsidRDefault="00EC207E" w:rsidP="000B0A5A">
      <w:pPr>
        <w:spacing w:line="280" w:lineRule="exact"/>
        <w:rPr>
          <w:rFonts w:ascii="游ゴシック" w:eastAsia="游ゴシック" w:hAnsi="游ゴシック"/>
          <w:b/>
          <w:bCs/>
        </w:rPr>
      </w:pPr>
      <w:r w:rsidRPr="00EC207E">
        <w:rPr>
          <w:rFonts w:ascii="游ゴシック" w:eastAsia="游ゴシック" w:hAnsi="游ゴシック"/>
          <w:b/>
          <w:bCs/>
        </w:rPr>
        <w:t>JFA第</w:t>
      </w:r>
      <w:r w:rsidR="00894B01">
        <w:rPr>
          <w:rFonts w:ascii="游ゴシック" w:eastAsia="游ゴシック" w:hAnsi="游ゴシック" w:hint="eastAsia"/>
          <w:b/>
          <w:bCs/>
        </w:rPr>
        <w:t>28</w:t>
      </w:r>
      <w:r w:rsidRPr="00EC207E">
        <w:rPr>
          <w:rFonts w:ascii="游ゴシック" w:eastAsia="游ゴシック" w:hAnsi="游ゴシック"/>
          <w:b/>
          <w:bCs/>
        </w:rPr>
        <w:t>回全日本U-15フットサル選手権大会</w:t>
      </w:r>
      <w:r w:rsidRPr="00EC207E">
        <w:rPr>
          <w:rFonts w:ascii="游ゴシック" w:eastAsia="游ゴシック" w:hAnsi="游ゴシック" w:hint="eastAsia"/>
          <w:b/>
          <w:bCs/>
        </w:rPr>
        <w:t>青森県大会</w:t>
      </w:r>
      <w:r w:rsidR="00B26B9A" w:rsidRPr="00583A59">
        <w:rPr>
          <w:rFonts w:ascii="游ゴシック" w:eastAsia="游ゴシック" w:hAnsi="游ゴシック" w:hint="eastAsia"/>
          <w:b/>
          <w:bCs/>
        </w:rPr>
        <w:t>における「JFAサッカー活動の再開に向けたガイドライン」の</w:t>
      </w:r>
      <w:r w:rsidR="00433607">
        <w:rPr>
          <w:rFonts w:ascii="游ゴシック" w:eastAsia="游ゴシック" w:hAnsi="游ゴシック" w:hint="eastAsia"/>
          <w:b/>
          <w:bCs/>
        </w:rPr>
        <w:t>遵守</w:t>
      </w:r>
      <w:r w:rsidR="00B26B9A" w:rsidRPr="00583A59">
        <w:rPr>
          <w:rFonts w:ascii="游ゴシック" w:eastAsia="游ゴシック" w:hAnsi="游ゴシック" w:hint="eastAsia"/>
          <w:b/>
          <w:bCs/>
        </w:rPr>
        <w:t>について</w:t>
      </w:r>
    </w:p>
    <w:p w14:paraId="7B1CC111" w14:textId="20147A19" w:rsidR="00F651E8" w:rsidRPr="006928B8" w:rsidRDefault="000B0A5A" w:rsidP="006928B8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（一社）</w:t>
      </w:r>
      <w:r w:rsidR="00F651E8" w:rsidRPr="006928B8">
        <w:rPr>
          <w:rFonts w:ascii="游ゴシック" w:eastAsia="游ゴシック" w:hAnsi="游ゴシック" w:hint="eastAsia"/>
          <w:sz w:val="18"/>
          <w:szCs w:val="18"/>
        </w:rPr>
        <w:t>青森県サッカー協会</w:t>
      </w:r>
      <w:r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="00F651E8" w:rsidRPr="006928B8">
        <w:rPr>
          <w:rFonts w:ascii="游ゴシック" w:eastAsia="游ゴシック" w:hAnsi="游ゴシック" w:hint="eastAsia"/>
          <w:sz w:val="18"/>
          <w:szCs w:val="18"/>
        </w:rPr>
        <w:t>フットサル委員会</w:t>
      </w:r>
    </w:p>
    <w:p w14:paraId="059C6906" w14:textId="710AEC93" w:rsidR="00087849" w:rsidRPr="00E03C08" w:rsidRDefault="00087849" w:rsidP="00EC7C64">
      <w:pPr>
        <w:spacing w:line="-280" w:lineRule="auto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本大会は、</w:t>
      </w:r>
      <w:r w:rsidR="006D3995" w:rsidRPr="00E03C08">
        <w:rPr>
          <w:rFonts w:ascii="游ゴシック" w:eastAsia="游ゴシック" w:hAnsi="游ゴシック" w:hint="eastAsia"/>
          <w:sz w:val="18"/>
          <w:szCs w:val="18"/>
        </w:rPr>
        <w:t>「JFAサッカー活動の再開に向けたガイドライン」に</w:t>
      </w:r>
      <w:r w:rsidR="000B4E0E" w:rsidRPr="00E03C08">
        <w:rPr>
          <w:rFonts w:ascii="游ゴシック" w:eastAsia="游ゴシック" w:hAnsi="游ゴシック" w:hint="eastAsia"/>
          <w:sz w:val="18"/>
          <w:szCs w:val="18"/>
        </w:rPr>
        <w:t>基づき、開催します。</w:t>
      </w:r>
    </w:p>
    <w:p w14:paraId="1537614E" w14:textId="57D4DD48" w:rsidR="00087849" w:rsidRPr="00E03C08" w:rsidRDefault="002D06ED" w:rsidP="00EC7C64">
      <w:pPr>
        <w:spacing w:afterLines="50" w:after="180"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各チームにおいて、</w:t>
      </w:r>
      <w:r w:rsidR="00836752" w:rsidRPr="00E03C08">
        <w:rPr>
          <w:rFonts w:ascii="游ゴシック" w:eastAsia="游ゴシック" w:hAnsi="游ゴシック" w:hint="eastAsia"/>
          <w:sz w:val="18"/>
          <w:szCs w:val="18"/>
        </w:rPr>
        <w:t>新型コロナウイルス感染防止のため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の</w:t>
      </w:r>
      <w:r w:rsidR="00CE4BE8" w:rsidRPr="00E03C08">
        <w:rPr>
          <w:rFonts w:ascii="游ゴシック" w:eastAsia="游ゴシック" w:hAnsi="游ゴシック" w:hint="eastAsia"/>
          <w:sz w:val="18"/>
          <w:szCs w:val="18"/>
        </w:rPr>
        <w:t>「感染対策責任者」を配置し</w:t>
      </w:r>
      <w:r w:rsidR="00DE7918" w:rsidRPr="00E03C08">
        <w:rPr>
          <w:rFonts w:ascii="游ゴシック" w:eastAsia="游ゴシック" w:hAnsi="游ゴシック" w:hint="eastAsia"/>
          <w:sz w:val="18"/>
          <w:szCs w:val="18"/>
        </w:rPr>
        <w:t>、氏名を報告し</w:t>
      </w:r>
      <w:r w:rsidR="00CE4BE8" w:rsidRPr="00E03C08">
        <w:rPr>
          <w:rFonts w:ascii="游ゴシック" w:eastAsia="游ゴシック" w:hAnsi="游ゴシック" w:hint="eastAsia"/>
          <w:sz w:val="18"/>
          <w:szCs w:val="18"/>
        </w:rPr>
        <w:t>てください。感染対策責任者は以下に記載する項目を参加者に</w:t>
      </w:r>
      <w:r w:rsidR="00433607" w:rsidRPr="00E03C08">
        <w:rPr>
          <w:rFonts w:ascii="游ゴシック" w:eastAsia="游ゴシック" w:hAnsi="游ゴシック" w:hint="eastAsia"/>
          <w:sz w:val="18"/>
          <w:szCs w:val="18"/>
        </w:rPr>
        <w:t>遵守</w:t>
      </w:r>
      <w:r w:rsidR="00CE4BE8" w:rsidRPr="00E03C08">
        <w:rPr>
          <w:rFonts w:ascii="游ゴシック" w:eastAsia="游ゴシック" w:hAnsi="游ゴシック" w:hint="eastAsia"/>
          <w:sz w:val="18"/>
          <w:szCs w:val="18"/>
        </w:rPr>
        <w:t>させてください。</w:t>
      </w:r>
    </w:p>
    <w:p w14:paraId="0B94745F" w14:textId="7F0E7705" w:rsidR="00087849" w:rsidRPr="00E03C08" w:rsidRDefault="009C3C6A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【</w:t>
      </w:r>
      <w:r w:rsidR="00B90C65" w:rsidRPr="00E03C08">
        <w:rPr>
          <w:rFonts w:ascii="游ゴシック" w:eastAsia="游ゴシック" w:hAnsi="游ゴシック" w:hint="eastAsia"/>
          <w:sz w:val="18"/>
          <w:szCs w:val="18"/>
        </w:rPr>
        <w:t>事前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】</w:t>
      </w:r>
    </w:p>
    <w:p w14:paraId="00301A18" w14:textId="1D8D5337" w:rsidR="00F800C8" w:rsidRPr="00E03C08" w:rsidRDefault="00A72106" w:rsidP="00E03C08">
      <w:pPr>
        <w:spacing w:line="320" w:lineRule="exact"/>
        <w:ind w:left="180" w:hangingChars="100" w:hanging="18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・選手、役員の全員の</w:t>
      </w:r>
      <w:r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試合日</w:t>
      </w:r>
      <w:r w:rsidR="00304AAF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２</w:t>
      </w:r>
      <w:r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週間前からの健康状態を把握するため、</w:t>
      </w:r>
      <w:r w:rsidR="00310594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別添の「健康チェックリスト」</w:t>
      </w:r>
      <w:r w:rsidR="00433607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に必要事項記入の上、</w:t>
      </w:r>
      <w:r w:rsidR="00894B01">
        <w:rPr>
          <w:rFonts w:ascii="游ゴシック" w:eastAsia="游ゴシック" w:hAnsi="游ゴシック" w:hint="eastAsia"/>
          <w:sz w:val="18"/>
          <w:szCs w:val="18"/>
          <w:u w:val="single"/>
        </w:rPr>
        <w:t>試合日ごとに主催者</w:t>
      </w:r>
      <w:r w:rsidR="00433607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へ提出してください。</w:t>
      </w:r>
    </w:p>
    <w:p w14:paraId="4BAFDEDE" w14:textId="2E64669D" w:rsidR="00C439BC" w:rsidRPr="00E03C08" w:rsidRDefault="009C3C6A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【</w:t>
      </w:r>
      <w:r w:rsidR="00B90C65" w:rsidRPr="00E03C08">
        <w:rPr>
          <w:rFonts w:ascii="游ゴシック" w:eastAsia="游ゴシック" w:hAnsi="游ゴシック" w:hint="eastAsia"/>
          <w:sz w:val="18"/>
          <w:szCs w:val="18"/>
        </w:rPr>
        <w:t>当日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】</w:t>
      </w:r>
    </w:p>
    <w:p w14:paraId="0352D40B" w14:textId="7C5F6E19" w:rsidR="00B90C65" w:rsidRPr="00E03C08" w:rsidRDefault="00AC56B3" w:rsidP="00E03C08">
      <w:pPr>
        <w:spacing w:line="320" w:lineRule="exact"/>
        <w:ind w:left="180" w:hangingChars="100" w:hanging="18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(1)</w:t>
      </w:r>
      <w:r w:rsidR="00F106B8" w:rsidRPr="00E03C08">
        <w:rPr>
          <w:rFonts w:ascii="游ゴシック" w:eastAsia="游ゴシック" w:hAnsi="游ゴシック" w:hint="eastAsia"/>
          <w:sz w:val="18"/>
          <w:szCs w:val="18"/>
        </w:rPr>
        <w:t>選手、役員</w:t>
      </w:r>
      <w:r w:rsidR="00836752" w:rsidRPr="00E03C08">
        <w:rPr>
          <w:rFonts w:ascii="游ゴシック" w:eastAsia="游ゴシック" w:hAnsi="游ゴシック" w:hint="eastAsia"/>
          <w:sz w:val="18"/>
          <w:szCs w:val="18"/>
        </w:rPr>
        <w:t>等</w:t>
      </w:r>
      <w:r w:rsidR="0088567A" w:rsidRPr="00E03C08">
        <w:rPr>
          <w:rFonts w:ascii="游ゴシック" w:eastAsia="游ゴシック" w:hAnsi="游ゴシック" w:hint="eastAsia"/>
          <w:sz w:val="18"/>
          <w:szCs w:val="18"/>
        </w:rPr>
        <w:t>会場にいる者は</w:t>
      </w:r>
      <w:r w:rsidR="007064EF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全</w:t>
      </w:r>
      <w:r w:rsidR="0088567A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て</w:t>
      </w:r>
      <w:r w:rsidR="00F106B8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マスクを着用</w:t>
      </w:r>
      <w:r w:rsidR="00F106B8" w:rsidRPr="00E03C08">
        <w:rPr>
          <w:rFonts w:ascii="游ゴシック" w:eastAsia="游ゴシック" w:hAnsi="游ゴシック" w:hint="eastAsia"/>
          <w:sz w:val="18"/>
          <w:szCs w:val="18"/>
        </w:rPr>
        <w:t>すること（選手の</w:t>
      </w:r>
      <w:r w:rsidR="00B90C65" w:rsidRPr="00E03C08">
        <w:rPr>
          <w:rFonts w:ascii="游ゴシック" w:eastAsia="游ゴシック" w:hAnsi="游ゴシック" w:hint="eastAsia"/>
          <w:sz w:val="18"/>
          <w:szCs w:val="18"/>
        </w:rPr>
        <w:t>ウォーミングアップ及び試合</w:t>
      </w:r>
      <w:r w:rsidR="00F106B8" w:rsidRPr="00E03C08">
        <w:rPr>
          <w:rFonts w:ascii="游ゴシック" w:eastAsia="游ゴシック" w:hAnsi="游ゴシック" w:hint="eastAsia"/>
          <w:sz w:val="18"/>
          <w:szCs w:val="18"/>
        </w:rPr>
        <w:t>出場中を除く）。</w:t>
      </w:r>
    </w:p>
    <w:p w14:paraId="0B5036B6" w14:textId="4728B2BA" w:rsidR="00310594" w:rsidRPr="00E03C08" w:rsidRDefault="00AC56B3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(2)</w:t>
      </w:r>
      <w:r w:rsidR="00310594" w:rsidRPr="00E03C08">
        <w:rPr>
          <w:rFonts w:ascii="游ゴシック" w:eastAsia="游ゴシック" w:hAnsi="游ゴシック" w:hint="eastAsia"/>
          <w:sz w:val="18"/>
          <w:szCs w:val="18"/>
        </w:rPr>
        <w:t>次の事項に該当する場合は参加を見合わせてください。</w:t>
      </w:r>
    </w:p>
    <w:p w14:paraId="1F4F8EAE" w14:textId="77777777" w:rsidR="00310594" w:rsidRPr="00E03C08" w:rsidRDefault="00310594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ア　体調が良くない場合（例：発熱・咳・咽頭痛などの症状がある場合）</w:t>
      </w:r>
    </w:p>
    <w:p w14:paraId="3486BB78" w14:textId="77777777" w:rsidR="00E03C08" w:rsidRDefault="00310594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イ　同居家族や身近な人に感染が疑われる方がある</w:t>
      </w:r>
    </w:p>
    <w:p w14:paraId="6B219B75" w14:textId="7AD76691" w:rsidR="007064EF" w:rsidRPr="00E03C08" w:rsidRDefault="00310594" w:rsidP="006928B8">
      <w:pPr>
        <w:spacing w:line="280" w:lineRule="exact"/>
        <w:ind w:leftChars="172" w:left="568" w:hangingChars="115" w:hanging="207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ウ　過去14日以内に政府から入国制限、入国後の観察期間を必要とされている国、地域等への渡航又は当該在住者との濃厚接触がある場合</w:t>
      </w:r>
    </w:p>
    <w:p w14:paraId="558095A9" w14:textId="230661A5" w:rsidR="00585047" w:rsidRPr="00E03C08" w:rsidRDefault="007064EF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(3)</w:t>
      </w:r>
      <w:r w:rsidR="00585047" w:rsidRPr="00E03C08">
        <w:rPr>
          <w:rFonts w:ascii="游ゴシック" w:eastAsia="游ゴシック" w:hAnsi="游ゴシック" w:hint="eastAsia"/>
          <w:sz w:val="18"/>
          <w:szCs w:val="18"/>
        </w:rPr>
        <w:t>会場内の人数を最小限とするため、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応援のみの来場は控えてください。</w:t>
      </w:r>
    </w:p>
    <w:p w14:paraId="242571A0" w14:textId="7A4C4A7D" w:rsidR="001E009C" w:rsidRPr="00E03C08" w:rsidRDefault="00EA2571" w:rsidP="00E03C08">
      <w:pPr>
        <w:spacing w:line="320" w:lineRule="exact"/>
        <w:ind w:left="180" w:hangingChars="100" w:hanging="18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(4)</w:t>
      </w:r>
      <w:r w:rsidR="00304AAF" w:rsidRPr="00E03C08">
        <w:rPr>
          <w:rFonts w:ascii="游ゴシック" w:eastAsia="游ゴシック" w:hAnsi="游ゴシック" w:hint="eastAsia"/>
          <w:sz w:val="18"/>
          <w:szCs w:val="18"/>
        </w:rPr>
        <w:t>会場に入場する前に、</w:t>
      </w:r>
      <w:r w:rsidR="00F1470E"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「来場者一覧表（新型コロナウイルス感染症追跡用）」に選手、役員</w:t>
      </w:r>
      <w:r w:rsidR="00894B01"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の</w:t>
      </w:r>
      <w:r w:rsidR="00F1470E"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氏名等を記載し、試合日毎に</w:t>
      </w:r>
      <w:r w:rsidR="005D52E4"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提出してください</w:t>
      </w:r>
      <w:r w:rsidR="005D52E4" w:rsidRPr="00E03C08">
        <w:rPr>
          <w:rFonts w:ascii="游ゴシック" w:eastAsia="游ゴシック" w:hAnsi="游ゴシック" w:hint="eastAsia"/>
          <w:sz w:val="18"/>
          <w:szCs w:val="18"/>
        </w:rPr>
        <w:t>。</w:t>
      </w:r>
      <w:r w:rsidR="00B17C5A" w:rsidRPr="00E03C08">
        <w:rPr>
          <w:rFonts w:ascii="游ゴシック" w:eastAsia="游ゴシック" w:hAnsi="游ゴシック" w:hint="eastAsia"/>
          <w:sz w:val="18"/>
          <w:szCs w:val="18"/>
        </w:rPr>
        <w:t>提出がないものは</w:t>
      </w:r>
      <w:r w:rsidR="001E009C" w:rsidRPr="00E03C08">
        <w:rPr>
          <w:rFonts w:ascii="游ゴシック" w:eastAsia="游ゴシック" w:hAnsi="游ゴシック" w:hint="eastAsia"/>
          <w:sz w:val="18"/>
          <w:szCs w:val="18"/>
        </w:rPr>
        <w:t>ベンチ入りを認めません。</w:t>
      </w:r>
    </w:p>
    <w:p w14:paraId="07B6815D" w14:textId="6308C9AE" w:rsidR="00894B01" w:rsidRDefault="00107834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5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="00894B01">
        <w:rPr>
          <w:rFonts w:ascii="游ゴシック" w:eastAsia="游ゴシック" w:hAnsi="游ゴシック" w:hint="eastAsia"/>
          <w:sz w:val="18"/>
          <w:szCs w:val="18"/>
        </w:rPr>
        <w:t>試合を観覧する場合は、受付において</w:t>
      </w:r>
      <w:r w:rsidR="00894B01"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新型コロナウイルス感染症追跡のための氏名、住所等の個人情報を記載していただきます</w:t>
      </w:r>
      <w:r w:rsidR="00894B01">
        <w:rPr>
          <w:rFonts w:ascii="游ゴシック" w:eastAsia="游ゴシック" w:hAnsi="游ゴシック" w:hint="eastAsia"/>
          <w:sz w:val="18"/>
          <w:szCs w:val="18"/>
        </w:rPr>
        <w:t>。提出がないものは入場を認めない場合があります。</w:t>
      </w:r>
    </w:p>
    <w:p w14:paraId="779A7C1D" w14:textId="7F8D7146" w:rsidR="00B90C65" w:rsidRPr="00E03C08" w:rsidRDefault="00894B01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(6)</w:t>
      </w:r>
      <w:r w:rsidR="00107834"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観客席の使用方法</w:t>
      </w:r>
    </w:p>
    <w:p w14:paraId="3219DECE" w14:textId="216EE0EE" w:rsidR="00390FB4" w:rsidRPr="00E03C08" w:rsidRDefault="00107834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ア　</w:t>
      </w:r>
      <w:r w:rsidR="0025249A" w:rsidRPr="00E03C08">
        <w:rPr>
          <w:rFonts w:ascii="游ゴシック" w:eastAsia="游ゴシック" w:hAnsi="游ゴシック" w:hint="eastAsia"/>
          <w:sz w:val="18"/>
          <w:szCs w:val="18"/>
        </w:rPr>
        <w:t>周囲の人と距離を取るため左右は2席</w:t>
      </w:r>
      <w:r w:rsidR="00390FB4" w:rsidRPr="00E03C08">
        <w:rPr>
          <w:rFonts w:ascii="游ゴシック" w:eastAsia="游ゴシック" w:hAnsi="游ゴシック" w:hint="eastAsia"/>
          <w:sz w:val="18"/>
          <w:szCs w:val="18"/>
        </w:rPr>
        <w:t>空ける</w:t>
      </w:r>
      <w:r w:rsidR="0025249A" w:rsidRPr="00E03C08">
        <w:rPr>
          <w:rFonts w:ascii="游ゴシック" w:eastAsia="游ゴシック" w:hAnsi="游ゴシック" w:hint="eastAsia"/>
          <w:sz w:val="18"/>
          <w:szCs w:val="18"/>
        </w:rPr>
        <w:t>こと、また前後は</w:t>
      </w:r>
      <w:r w:rsidR="00390FB4" w:rsidRPr="00E03C08">
        <w:rPr>
          <w:rFonts w:ascii="游ゴシック" w:eastAsia="游ゴシック" w:hAnsi="游ゴシック" w:hint="eastAsia"/>
          <w:sz w:val="18"/>
          <w:szCs w:val="18"/>
        </w:rPr>
        <w:t>重ならないように着席すること</w:t>
      </w:r>
    </w:p>
    <w:p w14:paraId="0CF4D2E2" w14:textId="704623A7" w:rsidR="00390FB4" w:rsidRPr="00E03C08" w:rsidRDefault="00390FB4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イ　</w:t>
      </w:r>
      <w:r w:rsidR="000B0A5A">
        <w:rPr>
          <w:rFonts w:ascii="游ゴシック" w:eastAsia="游ゴシック" w:hAnsi="游ゴシック" w:hint="eastAsia"/>
          <w:sz w:val="18"/>
          <w:szCs w:val="18"/>
        </w:rPr>
        <w:t>声を出しての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応援を禁じる。</w:t>
      </w:r>
    </w:p>
    <w:p w14:paraId="7A4C0EA6" w14:textId="4D6AC053" w:rsidR="00527F72" w:rsidRDefault="00390FB4" w:rsidP="006928B8">
      <w:pPr>
        <w:spacing w:line="-280" w:lineRule="auto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ウ　飲食することを認めるが、</w:t>
      </w:r>
      <w:r w:rsidR="00527F72" w:rsidRPr="00E03C08">
        <w:rPr>
          <w:rFonts w:ascii="游ゴシック" w:eastAsia="游ゴシック" w:hAnsi="游ゴシック" w:hint="eastAsia"/>
          <w:sz w:val="18"/>
          <w:szCs w:val="18"/>
        </w:rPr>
        <w:t>会話を控え、短時間で終えること</w:t>
      </w:r>
      <w:r w:rsidR="00E03C08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561EBFA0" w14:textId="781056BF" w:rsidR="00E03C08" w:rsidRDefault="00E03C08" w:rsidP="006928B8">
      <w:pPr>
        <w:spacing w:line="-280" w:lineRule="auto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エ　ごみは</w:t>
      </w:r>
      <w:r w:rsidR="00881EE7">
        <w:rPr>
          <w:rFonts w:ascii="游ゴシック" w:eastAsia="游ゴシック" w:hAnsi="游ゴシック" w:hint="eastAsia"/>
          <w:sz w:val="18"/>
          <w:szCs w:val="18"/>
        </w:rPr>
        <w:t>各自</w:t>
      </w:r>
      <w:r>
        <w:rPr>
          <w:rFonts w:ascii="游ゴシック" w:eastAsia="游ゴシック" w:hAnsi="游ゴシック" w:hint="eastAsia"/>
          <w:sz w:val="18"/>
          <w:szCs w:val="18"/>
        </w:rPr>
        <w:t>で持ち帰り、処分すること。</w:t>
      </w:r>
    </w:p>
    <w:p w14:paraId="0E3356A7" w14:textId="07B3A75F" w:rsidR="00E03C08" w:rsidRPr="00E03C08" w:rsidRDefault="00E03C08" w:rsidP="006928B8">
      <w:pPr>
        <w:spacing w:line="-280" w:lineRule="auto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 xml:space="preserve">オ　</w:t>
      </w:r>
      <w:r w:rsidR="00167D01"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各日終了後退去する際に、各チームに配布する消毒液で使用した席を消毒すること。</w:t>
      </w:r>
    </w:p>
    <w:p w14:paraId="4E1345EB" w14:textId="54C70E60" w:rsidR="00107834" w:rsidRPr="00E03C08" w:rsidRDefault="00107834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6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="00245142"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ロッカールームの使用方法</w:t>
      </w:r>
    </w:p>
    <w:p w14:paraId="77FE7816" w14:textId="79A25D76" w:rsidR="00245142" w:rsidRPr="00E03C08" w:rsidRDefault="00245142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ア　感染対策責任者は、一度に入室する参加者を制限してください。</w:t>
      </w:r>
    </w:p>
    <w:p w14:paraId="2568A520" w14:textId="039CB07B" w:rsidR="005D52E4" w:rsidRPr="00E03C08" w:rsidRDefault="00245142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イ　換気扇を常に回す、2つ以上のドアや窓を開放して使用してください。</w:t>
      </w:r>
    </w:p>
    <w:p w14:paraId="2D2B020D" w14:textId="795F8703" w:rsidR="00B92CD8" w:rsidRPr="00E03C08" w:rsidRDefault="00B92CD8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7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ベンチ</w:t>
      </w:r>
      <w:r w:rsidR="004857F8"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の注意事項</w:t>
      </w:r>
    </w:p>
    <w:p w14:paraId="46BD2711" w14:textId="6A86CAC0" w:rsidR="00B92CD8" w:rsidRPr="00E03C08" w:rsidRDefault="00B92CD8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ア　アイスボックス</w:t>
      </w:r>
      <w:r w:rsidR="0025249A" w:rsidRPr="00E03C08">
        <w:rPr>
          <w:rFonts w:ascii="游ゴシック" w:eastAsia="游ゴシック" w:hAnsi="游ゴシック" w:hint="eastAsia"/>
          <w:sz w:val="18"/>
          <w:szCs w:val="18"/>
        </w:rPr>
        <w:t>の使用を禁じます。</w:t>
      </w:r>
    </w:p>
    <w:p w14:paraId="41B27DCD" w14:textId="68D42DFC" w:rsidR="0025249A" w:rsidRDefault="0025249A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</w:t>
      </w:r>
      <w:r w:rsidR="00167D01" w:rsidRPr="00E03C08">
        <w:rPr>
          <w:rFonts w:ascii="游ゴシック" w:eastAsia="游ゴシック" w:hAnsi="游ゴシック" w:hint="eastAsia"/>
          <w:sz w:val="18"/>
          <w:szCs w:val="18"/>
        </w:rPr>
        <w:t>イ</w:t>
      </w: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飲水用のボトルやタオルを共用することを禁じます。</w:t>
      </w:r>
    </w:p>
    <w:p w14:paraId="07A4238F" w14:textId="2E77B025" w:rsidR="00167D01" w:rsidRPr="00E03C08" w:rsidRDefault="00167D01" w:rsidP="006928B8">
      <w:pPr>
        <w:spacing w:line="-280" w:lineRule="auto"/>
        <w:ind w:left="540" w:hangingChars="300" w:hanging="54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ウ　</w:t>
      </w:r>
      <w:r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ハーフタイムでベンチを交換する際、及び試合終了後、ベンチを開ける際に</w:t>
      </w:r>
      <w:r w:rsidR="003A35F1"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各チームに配布する消毒液で使用したベンチを消毒すること。</w:t>
      </w:r>
    </w:p>
    <w:p w14:paraId="2B33A541" w14:textId="1F29982D" w:rsidR="0025249A" w:rsidRPr="00E03C08" w:rsidRDefault="00527F72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8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="004857F8"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ゲーム中の注意事項</w:t>
      </w:r>
    </w:p>
    <w:p w14:paraId="3CB0589F" w14:textId="60346DFB" w:rsidR="00527F72" w:rsidRPr="00E03C08" w:rsidRDefault="004857F8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ア　試合前、試合後の相手チーム、審判団との握手はしないこと。</w:t>
      </w:r>
    </w:p>
    <w:p w14:paraId="566C1E68" w14:textId="4FF7758E" w:rsidR="004857F8" w:rsidRPr="00E03C08" w:rsidRDefault="004857F8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イ　両チームベンチへのあいさつ</w:t>
      </w:r>
      <w:r w:rsidR="00181C83" w:rsidRPr="00E03C08">
        <w:rPr>
          <w:rFonts w:ascii="游ゴシック" w:eastAsia="游ゴシック" w:hAnsi="游ゴシック" w:hint="eastAsia"/>
          <w:sz w:val="18"/>
          <w:szCs w:val="18"/>
        </w:rPr>
        <w:t>はしないこと。</w:t>
      </w:r>
    </w:p>
    <w:p w14:paraId="6365B4DB" w14:textId="3591DC39" w:rsidR="00181C83" w:rsidRPr="00E03C08" w:rsidRDefault="00181C83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ウ　円陣は組まないこと。</w:t>
      </w:r>
    </w:p>
    <w:p w14:paraId="37BA3F17" w14:textId="61D568AF" w:rsidR="00181C83" w:rsidRPr="00E03C08" w:rsidRDefault="00181C83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エ　倒れた選手に手を貸さないこと。</w:t>
      </w:r>
    </w:p>
    <w:p w14:paraId="531DE022" w14:textId="0379D960" w:rsidR="00181C83" w:rsidRPr="00E03C08" w:rsidRDefault="00181C83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オ　ハイタッチ、抱擁を行わないこと。</w:t>
      </w:r>
    </w:p>
    <w:p w14:paraId="7494EBCD" w14:textId="00F27AC4" w:rsidR="00181C83" w:rsidRPr="00E03C08" w:rsidRDefault="00181C83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カ　ピッチ上でのチームメイトとの会話、審判との会話の際に、互いの距離を確保すること。</w:t>
      </w:r>
    </w:p>
    <w:p w14:paraId="27755E7C" w14:textId="67C768A6" w:rsidR="00B92CD8" w:rsidRPr="00E03C08" w:rsidRDefault="009C3C6A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キ　ベンチにいる役員はマスクを着用</w:t>
      </w:r>
      <w:r w:rsidR="006B48E1" w:rsidRPr="00E03C08">
        <w:rPr>
          <w:rFonts w:ascii="游ゴシック" w:eastAsia="游ゴシック" w:hAnsi="游ゴシック" w:hint="eastAsia"/>
          <w:sz w:val="18"/>
          <w:szCs w:val="18"/>
        </w:rPr>
        <w:t>し、会話を控える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こと。</w:t>
      </w:r>
    </w:p>
    <w:p w14:paraId="44C5732B" w14:textId="2100A2E7" w:rsidR="00B659DB" w:rsidRPr="00E03C08" w:rsidRDefault="00B659DB" w:rsidP="00B659DB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>
        <w:rPr>
          <w:rFonts w:ascii="游ゴシック" w:eastAsia="游ゴシック" w:hAnsi="游ゴシック" w:hint="eastAsia"/>
          <w:sz w:val="18"/>
          <w:szCs w:val="18"/>
        </w:rPr>
        <w:t>9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Pr="00B659DB">
        <w:rPr>
          <w:rFonts w:ascii="游ゴシック" w:eastAsia="游ゴシック" w:hAnsi="游ゴシック"/>
          <w:b/>
          <w:bCs/>
          <w:sz w:val="18"/>
          <w:szCs w:val="18"/>
        </w:rPr>
        <w:t>ビブスの受け渡し等に関する注意事項</w:t>
      </w:r>
    </w:p>
    <w:p w14:paraId="717758FF" w14:textId="77777777" w:rsidR="00B659DB" w:rsidRPr="00E03C08" w:rsidRDefault="00B659DB" w:rsidP="00EC7C64">
      <w:pPr>
        <w:spacing w:line="280" w:lineRule="exact"/>
        <w:ind w:leftChars="100" w:left="210" w:firstLineChars="100" w:firstLine="180"/>
        <w:rPr>
          <w:rFonts w:ascii="游ゴシック" w:eastAsia="游ゴシック" w:hAnsi="游ゴシック"/>
          <w:sz w:val="18"/>
          <w:szCs w:val="18"/>
        </w:rPr>
      </w:pPr>
      <w:r w:rsidRPr="00B659DB">
        <w:rPr>
          <w:rFonts w:ascii="游ゴシック" w:eastAsia="游ゴシック" w:hAnsi="游ゴシック" w:hint="eastAsia"/>
          <w:sz w:val="18"/>
          <w:szCs w:val="18"/>
        </w:rPr>
        <w:t>コロナ禍での試合において、ビブスの受け渡し等に関して暫定的な改正が行われましたが、確認を含め、その対応について今一度周知いたしますので、ご理解・ご協力ください。</w:t>
      </w:r>
    </w:p>
    <w:p w14:paraId="4D3378B5" w14:textId="77777777" w:rsidR="00B659DB" w:rsidRPr="000B0A5A" w:rsidRDefault="00B659DB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  <w:u w:val="single"/>
        </w:rPr>
      </w:pPr>
      <w:r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ア　ビブスは、別の交代要員に手渡ししない。</w:t>
      </w:r>
    </w:p>
    <w:p w14:paraId="330FFA07" w14:textId="001CAFF4" w:rsidR="00B659DB" w:rsidRPr="000B0A5A" w:rsidRDefault="00B659DB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  <w:u w:val="single"/>
        </w:rPr>
      </w:pPr>
      <w:r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イ　ビブスを着回ししない（選手一人一人の個別のものとする）</w:t>
      </w:r>
      <w:r w:rsidR="00881EE7" w:rsidRPr="000B0A5A">
        <w:rPr>
          <w:rFonts w:ascii="游ゴシック" w:eastAsia="游ゴシック" w:hAnsi="游ゴシック" w:hint="eastAsia"/>
          <w:sz w:val="18"/>
          <w:szCs w:val="18"/>
          <w:u w:val="single"/>
        </w:rPr>
        <w:t>。</w:t>
      </w:r>
    </w:p>
    <w:p w14:paraId="4CB35F17" w14:textId="09758470" w:rsidR="006928B8" w:rsidRDefault="006928B8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 xml:space="preserve">ウ　</w:t>
      </w:r>
      <w:r w:rsidR="00B659DB" w:rsidRPr="00B659DB">
        <w:rPr>
          <w:rFonts w:ascii="游ゴシック" w:eastAsia="游ゴシック" w:hAnsi="游ゴシック" w:hint="eastAsia"/>
          <w:sz w:val="18"/>
          <w:szCs w:val="18"/>
        </w:rPr>
        <w:t>負傷者が出た際は、第</w:t>
      </w:r>
      <w:r w:rsidR="00B659DB" w:rsidRPr="00B659DB">
        <w:rPr>
          <w:rFonts w:ascii="游ゴシック" w:eastAsia="游ゴシック" w:hAnsi="游ゴシック"/>
          <w:sz w:val="18"/>
          <w:szCs w:val="18"/>
        </w:rPr>
        <w:t>3審判へ渡さない（チームで管理する）</w:t>
      </w:r>
      <w:r w:rsidR="00881EE7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186CE457" w14:textId="25DC86A1" w:rsidR="006928B8" w:rsidRPr="00E03C08" w:rsidRDefault="006928B8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 xml:space="preserve">エ　</w:t>
      </w:r>
      <w:r w:rsidR="00B659DB" w:rsidRPr="00B659DB">
        <w:rPr>
          <w:rFonts w:ascii="游ゴシック" w:eastAsia="游ゴシック" w:hAnsi="游ゴシック" w:hint="eastAsia"/>
          <w:sz w:val="18"/>
          <w:szCs w:val="18"/>
        </w:rPr>
        <w:t>ハーフタイムに複数のビブスをまとめて移動させない（自分の個別ビブスは自分で持つ）</w:t>
      </w:r>
      <w:r w:rsidR="00881EE7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24809428" w14:textId="7E39CE26" w:rsidR="006928B8" w:rsidRPr="00E03C08" w:rsidRDefault="006928B8" w:rsidP="006928B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>
        <w:rPr>
          <w:rFonts w:ascii="游ゴシック" w:eastAsia="游ゴシック" w:hAnsi="游ゴシック" w:hint="eastAsia"/>
          <w:sz w:val="18"/>
          <w:szCs w:val="18"/>
        </w:rPr>
        <w:t>9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>
        <w:rPr>
          <w:rFonts w:ascii="游ゴシック" w:eastAsia="游ゴシック" w:hAnsi="游ゴシック" w:hint="eastAsia"/>
          <w:b/>
          <w:bCs/>
          <w:sz w:val="18"/>
          <w:szCs w:val="18"/>
        </w:rPr>
        <w:t>事後対応</w:t>
      </w:r>
    </w:p>
    <w:p w14:paraId="5E889A67" w14:textId="6E4BAA07" w:rsidR="003A35F1" w:rsidRPr="006928B8" w:rsidRDefault="006928B8" w:rsidP="006928B8">
      <w:pPr>
        <w:spacing w:line="320" w:lineRule="exact"/>
        <w:ind w:leftChars="100" w:left="210" w:firstLineChars="100" w:firstLine="180"/>
        <w:rPr>
          <w:rFonts w:ascii="游ゴシック" w:eastAsia="游ゴシック" w:hAnsi="游ゴシック"/>
          <w:sz w:val="18"/>
          <w:szCs w:val="18"/>
        </w:rPr>
      </w:pPr>
      <w:r w:rsidRPr="00B659DB">
        <w:rPr>
          <w:rFonts w:ascii="游ゴシック" w:eastAsia="游ゴシック" w:hAnsi="游ゴシック" w:hint="eastAsia"/>
          <w:sz w:val="18"/>
          <w:szCs w:val="18"/>
        </w:rPr>
        <w:t>大会後にチームから新型コロナウイルス感染症を発症したと場合は、主催者へ報告すること</w:t>
      </w:r>
    </w:p>
    <w:sectPr w:rsidR="003A35F1" w:rsidRPr="006928B8" w:rsidSect="000B0A5A">
      <w:pgSz w:w="11906" w:h="16838"/>
      <w:pgMar w:top="709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BD4E" w14:textId="77777777" w:rsidR="00275FBF" w:rsidRDefault="00275FBF" w:rsidP="00585047">
      <w:r>
        <w:separator/>
      </w:r>
    </w:p>
  </w:endnote>
  <w:endnote w:type="continuationSeparator" w:id="0">
    <w:p w14:paraId="64172189" w14:textId="77777777" w:rsidR="00275FBF" w:rsidRDefault="00275FBF" w:rsidP="0058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B1D2" w14:textId="77777777" w:rsidR="00275FBF" w:rsidRDefault="00275FBF" w:rsidP="00585047">
      <w:r>
        <w:separator/>
      </w:r>
    </w:p>
  </w:footnote>
  <w:footnote w:type="continuationSeparator" w:id="0">
    <w:p w14:paraId="03DB34E0" w14:textId="77777777" w:rsidR="00275FBF" w:rsidRDefault="00275FBF" w:rsidP="0058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1062B"/>
    <w:multiLevelType w:val="hybridMultilevel"/>
    <w:tmpl w:val="26EC8388"/>
    <w:lvl w:ilvl="0" w:tplc="AA3680C2">
      <w:start w:val="1"/>
      <w:numFmt w:val="decimalEnclosedCircle"/>
      <w:lvlText w:val="%1"/>
      <w:lvlJc w:val="left"/>
      <w:pPr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num w:numId="1" w16cid:durableId="156024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9A"/>
    <w:rsid w:val="0000701E"/>
    <w:rsid w:val="00087849"/>
    <w:rsid w:val="00087D35"/>
    <w:rsid w:val="000B0A5A"/>
    <w:rsid w:val="000B4E0E"/>
    <w:rsid w:val="00107834"/>
    <w:rsid w:val="00167D01"/>
    <w:rsid w:val="00181C83"/>
    <w:rsid w:val="0019787B"/>
    <w:rsid w:val="001C4F9B"/>
    <w:rsid w:val="001E009C"/>
    <w:rsid w:val="002351DF"/>
    <w:rsid w:val="00245142"/>
    <w:rsid w:val="0025249A"/>
    <w:rsid w:val="00275FBF"/>
    <w:rsid w:val="002B51DE"/>
    <w:rsid w:val="002D06ED"/>
    <w:rsid w:val="00304AAF"/>
    <w:rsid w:val="00310594"/>
    <w:rsid w:val="00390FB4"/>
    <w:rsid w:val="00395DBD"/>
    <w:rsid w:val="003A35F1"/>
    <w:rsid w:val="003F1220"/>
    <w:rsid w:val="00433607"/>
    <w:rsid w:val="004857F8"/>
    <w:rsid w:val="004A1FA2"/>
    <w:rsid w:val="00527F72"/>
    <w:rsid w:val="00551BF6"/>
    <w:rsid w:val="00583A59"/>
    <w:rsid w:val="00585047"/>
    <w:rsid w:val="005D05DB"/>
    <w:rsid w:val="005D52E4"/>
    <w:rsid w:val="00604626"/>
    <w:rsid w:val="006928B8"/>
    <w:rsid w:val="006B48E1"/>
    <w:rsid w:val="006D3995"/>
    <w:rsid w:val="006E2515"/>
    <w:rsid w:val="00700C2F"/>
    <w:rsid w:val="007064EF"/>
    <w:rsid w:val="00797470"/>
    <w:rsid w:val="00836752"/>
    <w:rsid w:val="00873FBF"/>
    <w:rsid w:val="00881EE7"/>
    <w:rsid w:val="0088567A"/>
    <w:rsid w:val="00894B01"/>
    <w:rsid w:val="009C3C6A"/>
    <w:rsid w:val="009C67BC"/>
    <w:rsid w:val="00A01B16"/>
    <w:rsid w:val="00A251CF"/>
    <w:rsid w:val="00A72106"/>
    <w:rsid w:val="00A863FD"/>
    <w:rsid w:val="00AA03A3"/>
    <w:rsid w:val="00AC56B3"/>
    <w:rsid w:val="00AE113B"/>
    <w:rsid w:val="00B17C5A"/>
    <w:rsid w:val="00B20057"/>
    <w:rsid w:val="00B26B9A"/>
    <w:rsid w:val="00B54137"/>
    <w:rsid w:val="00B659DB"/>
    <w:rsid w:val="00B90C65"/>
    <w:rsid w:val="00B92CD8"/>
    <w:rsid w:val="00C439BC"/>
    <w:rsid w:val="00CE4BE8"/>
    <w:rsid w:val="00CF70BE"/>
    <w:rsid w:val="00D63FB2"/>
    <w:rsid w:val="00D90B75"/>
    <w:rsid w:val="00DD3AD3"/>
    <w:rsid w:val="00DD4006"/>
    <w:rsid w:val="00DE18F5"/>
    <w:rsid w:val="00DE7918"/>
    <w:rsid w:val="00E03C08"/>
    <w:rsid w:val="00E663CE"/>
    <w:rsid w:val="00EA2571"/>
    <w:rsid w:val="00EB5951"/>
    <w:rsid w:val="00EC207E"/>
    <w:rsid w:val="00EC7C64"/>
    <w:rsid w:val="00EE42CB"/>
    <w:rsid w:val="00EF1441"/>
    <w:rsid w:val="00F106B8"/>
    <w:rsid w:val="00F1470E"/>
    <w:rsid w:val="00F23AE1"/>
    <w:rsid w:val="00F651E8"/>
    <w:rsid w:val="00F800C8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B2E9"/>
  <w15:chartTrackingRefBased/>
  <w15:docId w15:val="{A568B96B-980F-4C24-A21A-7C595CCE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2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5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047"/>
  </w:style>
  <w:style w:type="paragraph" w:styleId="a7">
    <w:name w:val="footer"/>
    <w:basedOn w:val="a"/>
    <w:link w:val="a8"/>
    <w:uiPriority w:val="99"/>
    <w:unhideWhenUsed/>
    <w:rsid w:val="005850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047"/>
  </w:style>
  <w:style w:type="paragraph" w:styleId="a9">
    <w:name w:val="Balloon Text"/>
    <w:basedOn w:val="a"/>
    <w:link w:val="aa"/>
    <w:uiPriority w:val="99"/>
    <w:semiHidden/>
    <w:unhideWhenUsed/>
    <w:rsid w:val="0043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3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恵悦</dc:creator>
  <cp:keywords/>
  <dc:description/>
  <cp:lastModifiedBy>成田 恵悦</cp:lastModifiedBy>
  <cp:revision>10</cp:revision>
  <cp:lastPrinted>2020-06-27T13:37:00Z</cp:lastPrinted>
  <dcterms:created xsi:type="dcterms:W3CDTF">2020-06-27T13:32:00Z</dcterms:created>
  <dcterms:modified xsi:type="dcterms:W3CDTF">2022-06-12T13:07:00Z</dcterms:modified>
</cp:coreProperties>
</file>